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58" w:rsidRPr="000E1AB0" w:rsidRDefault="00AE5458" w:rsidP="000E1AB0">
      <w:pPr>
        <w:spacing w:line="240" w:lineRule="auto"/>
        <w:rPr>
          <w:b/>
        </w:rPr>
      </w:pPr>
    </w:p>
    <w:p w:rsidR="00301FA0" w:rsidRDefault="00301FA0" w:rsidP="00AE5458">
      <w:pPr>
        <w:jc w:val="center"/>
        <w:rPr>
          <w:b/>
        </w:rPr>
      </w:pPr>
    </w:p>
    <w:p w:rsidR="00AE5458" w:rsidRPr="000E1AB0" w:rsidRDefault="00AE5458" w:rsidP="000E1AB0">
      <w:pPr>
        <w:jc w:val="both"/>
      </w:pPr>
      <w:r w:rsidRPr="000E1AB0">
        <w:rPr>
          <w:b/>
        </w:rPr>
        <w:t xml:space="preserve">REQUERIMENTO Nº </w:t>
      </w:r>
      <w:r w:rsidR="00D81B01">
        <w:rPr>
          <w:b/>
        </w:rPr>
        <w:t>191</w:t>
      </w:r>
      <w:r w:rsidRPr="000E1AB0">
        <w:t xml:space="preserve">, de </w:t>
      </w:r>
      <w:r w:rsidR="00D81B01">
        <w:t>26</w:t>
      </w:r>
      <w:r w:rsidRPr="000E1AB0">
        <w:t xml:space="preserve"> de </w:t>
      </w:r>
      <w:r w:rsidR="00D81B01">
        <w:t xml:space="preserve">Agosto </w:t>
      </w:r>
      <w:r w:rsidRPr="000E1AB0">
        <w:t>de 2025.</w:t>
      </w:r>
    </w:p>
    <w:p w:rsidR="00AE5458" w:rsidRPr="000E1AB0" w:rsidRDefault="00AE5458" w:rsidP="000E1AB0">
      <w:pPr>
        <w:jc w:val="both"/>
      </w:pPr>
    </w:p>
    <w:p w:rsidR="00AE5458" w:rsidRPr="000E1AB0" w:rsidRDefault="00AE5458" w:rsidP="008E416E">
      <w:pPr>
        <w:jc w:val="both"/>
      </w:pPr>
      <w:r w:rsidRPr="000E1AB0">
        <w:t>Senhores Vereadores.</w:t>
      </w:r>
    </w:p>
    <w:p w:rsidR="00AE5458" w:rsidRPr="000E1AB0" w:rsidRDefault="00AE5458" w:rsidP="008E416E">
      <w:pPr>
        <w:jc w:val="both"/>
      </w:pPr>
    </w:p>
    <w:p w:rsidR="00301FA0" w:rsidRPr="000E1AB0" w:rsidRDefault="00301FA0" w:rsidP="008E416E">
      <w:pPr>
        <w:ind w:firstLine="851"/>
        <w:jc w:val="both"/>
      </w:pPr>
      <w:r w:rsidRPr="000E1AB0">
        <w:t>O Vereador que este subscreve, com fundamento no art. 85, § 3º, inciso IIIdo Regimento Interno da Câmara Municipal de Mário Campos – Resolução nº 07, de 27 de dezembro de 2024</w:t>
      </w:r>
      <w:r w:rsidR="00170754">
        <w:t xml:space="preserve"> </w:t>
      </w:r>
      <w:bookmarkStart w:id="0" w:name="_GoBack"/>
      <w:bookmarkEnd w:id="0"/>
      <w:r w:rsidRPr="000E1AB0">
        <w:t>e no art. 122, inciso XIV, da Lei Orgânica do Município de Mário Campos, REQUER, à Prefeita Municipal que sejam prestadas à est</w:t>
      </w:r>
      <w:r w:rsidR="00BD6E8C" w:rsidRPr="000E1AB0">
        <w:t>a Casa as seguintes infor</w:t>
      </w:r>
      <w:r w:rsidR="00A81D99">
        <w:t xml:space="preserve">mações a respeito dos braços de luminárias </w:t>
      </w:r>
      <w:r w:rsidR="00BD6E8C" w:rsidRPr="000E1AB0">
        <w:t>d</w:t>
      </w:r>
      <w:r w:rsidR="00A81D99">
        <w:t>os</w:t>
      </w:r>
      <w:r w:rsidR="00BD6E8C" w:rsidRPr="000E1AB0">
        <w:t xml:space="preserve"> postes de energia elétrica </w:t>
      </w:r>
      <w:r w:rsidR="00A81D99">
        <w:t xml:space="preserve">instalados </w:t>
      </w:r>
      <w:r w:rsidR="00BD6E8C" w:rsidRPr="000E1AB0">
        <w:t xml:space="preserve">na rua </w:t>
      </w:r>
      <w:r w:rsidR="000E1AB0">
        <w:t>do campo Bairro Reta II</w:t>
      </w:r>
    </w:p>
    <w:p w:rsidR="00BD6E8C" w:rsidRPr="000E1AB0" w:rsidRDefault="00BD6E8C" w:rsidP="008E416E">
      <w:pPr>
        <w:ind w:firstLine="851"/>
        <w:jc w:val="both"/>
      </w:pPr>
    </w:p>
    <w:p w:rsidR="00BD6E8C" w:rsidRPr="000E1AB0" w:rsidRDefault="00BD6E8C" w:rsidP="008E416E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  <w:r w:rsidRPr="000E1AB0">
        <w:rPr>
          <w:rStyle w:val="Forte"/>
          <w:rFonts w:ascii="Arial" w:hAnsi="Arial" w:cs="Arial"/>
        </w:rPr>
        <w:t xml:space="preserve">       -Qual o prazo previsto</w:t>
      </w:r>
      <w:r w:rsidR="00EB58DA">
        <w:rPr>
          <w:rFonts w:ascii="Arial" w:hAnsi="Arial" w:cs="Arial"/>
        </w:rPr>
        <w:t xml:space="preserve"> para a instalação dos braços </w:t>
      </w:r>
      <w:r w:rsidR="00A81D99">
        <w:rPr>
          <w:rFonts w:ascii="Arial" w:hAnsi="Arial" w:cs="Arial"/>
        </w:rPr>
        <w:t xml:space="preserve">de </w:t>
      </w:r>
      <w:r w:rsidR="00A81D99" w:rsidRPr="000E1AB0">
        <w:rPr>
          <w:rFonts w:ascii="Arial" w:hAnsi="Arial" w:cs="Arial"/>
        </w:rPr>
        <w:t>luminárias</w:t>
      </w:r>
      <w:r w:rsidRPr="000E1AB0">
        <w:rPr>
          <w:rFonts w:ascii="Arial" w:hAnsi="Arial" w:cs="Arial"/>
        </w:rPr>
        <w:t xml:space="preserve"> nos referidos postes?</w:t>
      </w:r>
    </w:p>
    <w:p w:rsidR="00BD6E8C" w:rsidRPr="000E1AB0" w:rsidRDefault="00BD6E8C" w:rsidP="008E416E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 w:rsidRPr="000E1AB0">
        <w:rPr>
          <w:rStyle w:val="Forte"/>
          <w:rFonts w:ascii="Arial" w:hAnsi="Arial" w:cs="Arial"/>
        </w:rPr>
        <w:t>-Por qual motivo</w:t>
      </w:r>
      <w:r w:rsidR="00EB58DA">
        <w:rPr>
          <w:rFonts w:ascii="Arial" w:hAnsi="Arial" w:cs="Arial"/>
        </w:rPr>
        <w:t xml:space="preserve"> os braços </w:t>
      </w:r>
      <w:r w:rsidR="00A81D99">
        <w:rPr>
          <w:rFonts w:ascii="Arial" w:hAnsi="Arial" w:cs="Arial"/>
        </w:rPr>
        <w:t xml:space="preserve">de </w:t>
      </w:r>
      <w:r w:rsidR="00A81D99" w:rsidRPr="000E1AB0">
        <w:rPr>
          <w:rFonts w:ascii="Arial" w:hAnsi="Arial" w:cs="Arial"/>
        </w:rPr>
        <w:t>luminárias</w:t>
      </w:r>
      <w:r w:rsidRPr="000E1AB0">
        <w:rPr>
          <w:rFonts w:ascii="Arial" w:hAnsi="Arial" w:cs="Arial"/>
        </w:rPr>
        <w:t xml:space="preserve"> ainda </w:t>
      </w:r>
      <w:r w:rsidRPr="000E1AB0">
        <w:rPr>
          <w:rStyle w:val="Forte"/>
          <w:rFonts w:ascii="Arial" w:hAnsi="Arial" w:cs="Arial"/>
        </w:rPr>
        <w:t>não foram instaladas</w:t>
      </w:r>
      <w:r w:rsidRPr="000E1AB0">
        <w:rPr>
          <w:rFonts w:ascii="Arial" w:hAnsi="Arial" w:cs="Arial"/>
        </w:rPr>
        <w:t>, mesmo após a finalização da colocação dos postes?</w:t>
      </w:r>
    </w:p>
    <w:p w:rsidR="000E1AB0" w:rsidRDefault="00BD6E8C" w:rsidP="008E416E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 w:rsidRPr="000E1AB0">
        <w:rPr>
          <w:rFonts w:ascii="Arial" w:hAnsi="Arial" w:cs="Arial"/>
        </w:rPr>
        <w:t xml:space="preserve">-Existe </w:t>
      </w:r>
      <w:r w:rsidRPr="000E1AB0">
        <w:rPr>
          <w:rStyle w:val="Forte"/>
          <w:rFonts w:ascii="Arial" w:hAnsi="Arial" w:cs="Arial"/>
        </w:rPr>
        <w:t>algum impedimento técnico, financeiro ou contratual</w:t>
      </w:r>
      <w:r w:rsidRPr="000E1AB0">
        <w:rPr>
          <w:rFonts w:ascii="Arial" w:hAnsi="Arial" w:cs="Arial"/>
        </w:rPr>
        <w:t xml:space="preserve"> que esteja causando a demora na conclusão do serviço?</w:t>
      </w:r>
    </w:p>
    <w:p w:rsidR="000E1AB0" w:rsidRDefault="000E1AB0" w:rsidP="008E416E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</w:p>
    <w:p w:rsidR="00BD6E8C" w:rsidRPr="000E1AB0" w:rsidRDefault="00BD6E8C" w:rsidP="008E416E">
      <w:pPr>
        <w:pStyle w:val="NormalWeb"/>
        <w:spacing w:line="360" w:lineRule="auto"/>
        <w:jc w:val="both"/>
        <w:rPr>
          <w:rFonts w:ascii="Arial" w:hAnsi="Arial" w:cs="Arial"/>
        </w:rPr>
      </w:pPr>
      <w:r w:rsidRPr="000E1AB0">
        <w:rPr>
          <w:rFonts w:ascii="Arial" w:hAnsi="Arial" w:cs="Arial"/>
          <w:b/>
        </w:rPr>
        <w:t>Considerando</w:t>
      </w:r>
      <w:r w:rsidRPr="000E1AB0">
        <w:rPr>
          <w:rFonts w:ascii="Arial" w:hAnsi="Arial" w:cs="Arial"/>
        </w:rPr>
        <w:t xml:space="preserve"> que na </w:t>
      </w:r>
      <w:r w:rsidRPr="000E1AB0">
        <w:rPr>
          <w:rStyle w:val="Forte"/>
          <w:rFonts w:ascii="Arial" w:hAnsi="Arial" w:cs="Arial"/>
          <w:b w:val="0"/>
        </w:rPr>
        <w:t>Rua do Campo</w:t>
      </w:r>
      <w:r w:rsidRPr="000E1AB0">
        <w:rPr>
          <w:rFonts w:ascii="Arial" w:hAnsi="Arial" w:cs="Arial"/>
        </w:rPr>
        <w:t xml:space="preserve">, localizada no </w:t>
      </w:r>
      <w:r w:rsidRPr="000E1AB0">
        <w:rPr>
          <w:rStyle w:val="Forte"/>
          <w:rFonts w:ascii="Arial" w:hAnsi="Arial" w:cs="Arial"/>
          <w:b w:val="0"/>
        </w:rPr>
        <w:t>Bairro Reta</w:t>
      </w:r>
      <w:r w:rsidR="000E1AB0">
        <w:rPr>
          <w:rStyle w:val="Forte"/>
          <w:rFonts w:ascii="Arial" w:hAnsi="Arial" w:cs="Arial"/>
          <w:b w:val="0"/>
        </w:rPr>
        <w:t xml:space="preserve"> II</w:t>
      </w:r>
      <w:r w:rsidRPr="000E1AB0">
        <w:rPr>
          <w:rFonts w:ascii="Arial" w:hAnsi="Arial" w:cs="Arial"/>
        </w:rPr>
        <w:t xml:space="preserve">, foi realizada recentemente a </w:t>
      </w:r>
      <w:r w:rsidRPr="000E1AB0">
        <w:rPr>
          <w:rStyle w:val="Forte"/>
          <w:rFonts w:ascii="Arial" w:hAnsi="Arial" w:cs="Arial"/>
          <w:b w:val="0"/>
        </w:rPr>
        <w:t>instalação de postes de energia elétrica</w:t>
      </w:r>
      <w:r w:rsidRPr="000E1AB0">
        <w:rPr>
          <w:rFonts w:ascii="Arial" w:hAnsi="Arial" w:cs="Arial"/>
        </w:rPr>
        <w:t xml:space="preserve">, porém </w:t>
      </w:r>
      <w:r w:rsidRPr="000E1AB0">
        <w:rPr>
          <w:rStyle w:val="Forte"/>
          <w:rFonts w:ascii="Arial" w:hAnsi="Arial" w:cs="Arial"/>
          <w:b w:val="0"/>
        </w:rPr>
        <w:t>sem a colocação das luminárias públicas</w:t>
      </w:r>
      <w:r w:rsidRPr="000E1AB0">
        <w:rPr>
          <w:rFonts w:ascii="Arial" w:hAnsi="Arial" w:cs="Arial"/>
        </w:rPr>
        <w:t>,</w:t>
      </w:r>
    </w:p>
    <w:p w:rsidR="00BD6E8C" w:rsidRDefault="00BD6E8C" w:rsidP="008E416E">
      <w:pPr>
        <w:pStyle w:val="NormalWeb"/>
        <w:spacing w:line="360" w:lineRule="auto"/>
        <w:jc w:val="both"/>
        <w:rPr>
          <w:rFonts w:ascii="Arial" w:hAnsi="Arial" w:cs="Arial"/>
        </w:rPr>
      </w:pPr>
      <w:r w:rsidRPr="000E1AB0">
        <w:rPr>
          <w:rFonts w:ascii="Arial" w:hAnsi="Arial" w:cs="Arial"/>
        </w:rPr>
        <w:t>.</w:t>
      </w:r>
    </w:p>
    <w:p w:rsidR="000E1AB0" w:rsidRDefault="000E1AB0" w:rsidP="008E416E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301FA0" w:rsidRPr="000E1AB0" w:rsidRDefault="00301FA0" w:rsidP="008E416E">
      <w:pPr>
        <w:jc w:val="both"/>
      </w:pPr>
    </w:p>
    <w:p w:rsidR="00AE5458" w:rsidRPr="000E1AB0" w:rsidRDefault="00AE5458" w:rsidP="008E416E">
      <w:pPr>
        <w:jc w:val="both"/>
        <w:rPr>
          <w:b/>
        </w:rPr>
      </w:pPr>
      <w:r w:rsidRPr="000E1AB0">
        <w:rPr>
          <w:b/>
        </w:rPr>
        <w:lastRenderedPageBreak/>
        <w:t>Justificativa:</w:t>
      </w:r>
    </w:p>
    <w:p w:rsidR="00AE5458" w:rsidRPr="000E1AB0" w:rsidRDefault="00AE5458" w:rsidP="008E416E">
      <w:pPr>
        <w:jc w:val="both"/>
      </w:pPr>
    </w:p>
    <w:p w:rsidR="000E1AB0" w:rsidRPr="000E1AB0" w:rsidRDefault="000E1AB0" w:rsidP="008E416E">
      <w:pPr>
        <w:pStyle w:val="NormalWeb"/>
        <w:spacing w:line="360" w:lineRule="auto"/>
        <w:jc w:val="both"/>
        <w:rPr>
          <w:rFonts w:ascii="Arial" w:hAnsi="Arial" w:cs="Arial"/>
        </w:rPr>
      </w:pPr>
      <w:r w:rsidRPr="000E1AB0">
        <w:rPr>
          <w:rFonts w:ascii="Arial" w:hAnsi="Arial" w:cs="Arial"/>
        </w:rPr>
        <w:t xml:space="preserve">A presente proposição tem por objetivo buscar esclarecimentos quanto à pendência na instalação de luminárias públicas na </w:t>
      </w:r>
      <w:r w:rsidRPr="000E1AB0">
        <w:rPr>
          <w:rStyle w:val="Forte"/>
          <w:rFonts w:ascii="Arial" w:hAnsi="Arial" w:cs="Arial"/>
        </w:rPr>
        <w:t xml:space="preserve">Rua do Campo, localizada no Bairro Reta </w:t>
      </w:r>
      <w:r>
        <w:rPr>
          <w:rStyle w:val="Forte"/>
          <w:rFonts w:ascii="Arial" w:hAnsi="Arial" w:cs="Arial"/>
        </w:rPr>
        <w:t>II</w:t>
      </w:r>
      <w:r w:rsidRPr="000E1AB0">
        <w:rPr>
          <w:rFonts w:ascii="Arial" w:hAnsi="Arial" w:cs="Arial"/>
        </w:rPr>
        <w:t xml:space="preserve">. Apesar da realização da obra de instalação dos postes de energia elétrica, a iluminação pública ainda </w:t>
      </w:r>
      <w:r w:rsidRPr="000E1AB0">
        <w:rPr>
          <w:rStyle w:val="Forte"/>
          <w:rFonts w:ascii="Arial" w:hAnsi="Arial" w:cs="Arial"/>
        </w:rPr>
        <w:t>não foi efetivamente concluída</w:t>
      </w:r>
      <w:r w:rsidRPr="000E1AB0">
        <w:rPr>
          <w:rFonts w:ascii="Arial" w:hAnsi="Arial" w:cs="Arial"/>
        </w:rPr>
        <w:t>, gerando apreensão e insatisfação entre os moradores da localidade.</w:t>
      </w:r>
    </w:p>
    <w:p w:rsidR="000E1AB0" w:rsidRPr="000E1AB0" w:rsidRDefault="000E1AB0" w:rsidP="008E416E">
      <w:pPr>
        <w:pStyle w:val="NormalWeb"/>
        <w:spacing w:line="360" w:lineRule="auto"/>
        <w:jc w:val="both"/>
        <w:rPr>
          <w:rFonts w:ascii="Arial" w:hAnsi="Arial" w:cs="Arial"/>
        </w:rPr>
      </w:pPr>
      <w:r w:rsidRPr="000E1AB0">
        <w:rPr>
          <w:rFonts w:ascii="Arial" w:hAnsi="Arial" w:cs="Arial"/>
        </w:rPr>
        <w:t>A ausência de</w:t>
      </w:r>
      <w:r w:rsidR="00EB58DA">
        <w:rPr>
          <w:rFonts w:ascii="Arial" w:hAnsi="Arial" w:cs="Arial"/>
        </w:rPr>
        <w:t xml:space="preserve"> braços de </w:t>
      </w:r>
      <w:r w:rsidRPr="000E1AB0">
        <w:rPr>
          <w:rFonts w:ascii="Arial" w:hAnsi="Arial" w:cs="Arial"/>
        </w:rPr>
        <w:t xml:space="preserve"> luminárias tem comprometido a </w:t>
      </w:r>
      <w:r w:rsidRPr="000E1AB0">
        <w:rPr>
          <w:rStyle w:val="Forte"/>
          <w:rFonts w:ascii="Arial" w:hAnsi="Arial" w:cs="Arial"/>
        </w:rPr>
        <w:t>segurança pública</w:t>
      </w:r>
      <w:r w:rsidRPr="000E1AB0">
        <w:rPr>
          <w:rFonts w:ascii="Arial" w:hAnsi="Arial" w:cs="Arial"/>
        </w:rPr>
        <w:t>, além de dificultar a circulação de pedestres e veículos no período noturno, expondo a população a riscos diversos, como furtos, acidentes e sensação de abandono. A iluminação pública é um serviço essencial que impacta diretamente na qualidade de vida da comunidade, sendo dever do poder público assegurar sua devida implementação.</w:t>
      </w:r>
    </w:p>
    <w:p w:rsidR="000E1AB0" w:rsidRDefault="000E1AB0" w:rsidP="008E416E">
      <w:pPr>
        <w:pStyle w:val="NormalWeb"/>
        <w:spacing w:line="360" w:lineRule="auto"/>
        <w:jc w:val="both"/>
        <w:rPr>
          <w:rFonts w:ascii="Arial" w:hAnsi="Arial" w:cs="Arial"/>
        </w:rPr>
      </w:pPr>
      <w:r w:rsidRPr="000E1AB0">
        <w:rPr>
          <w:rFonts w:ascii="Arial" w:hAnsi="Arial" w:cs="Arial"/>
        </w:rPr>
        <w:t>Dessa forma, justifica-se este requerimento, com o intuito de obter informações concretas</w:t>
      </w:r>
      <w:r>
        <w:rPr>
          <w:rFonts w:ascii="Arial" w:hAnsi="Arial" w:cs="Arial"/>
        </w:rPr>
        <w:t xml:space="preserve"> </w:t>
      </w:r>
      <w:r w:rsidRPr="000E1AB0">
        <w:rPr>
          <w:rFonts w:ascii="Arial" w:hAnsi="Arial" w:cs="Arial"/>
        </w:rPr>
        <w:t xml:space="preserve"> sobre:</w:t>
      </w:r>
    </w:p>
    <w:p w:rsidR="000E1AB0" w:rsidRDefault="000E1AB0" w:rsidP="008E416E">
      <w:pPr>
        <w:pStyle w:val="NormalWeb"/>
        <w:spacing w:line="360" w:lineRule="auto"/>
        <w:jc w:val="both"/>
        <w:rPr>
          <w:rFonts w:ascii="Arial" w:hAnsi="Arial" w:cs="Arial"/>
        </w:rPr>
      </w:pPr>
      <w:r w:rsidRPr="000E1AB0">
        <w:rPr>
          <w:rFonts w:ascii="Arial" w:hAnsi="Arial" w:cs="Arial"/>
        </w:rPr>
        <w:br/>
        <w:t>–</w:t>
      </w:r>
      <w:r w:rsidRPr="000E1AB0">
        <w:rPr>
          <w:rStyle w:val="Forte"/>
          <w:rFonts w:ascii="Arial" w:hAnsi="Arial" w:cs="Arial"/>
          <w:b w:val="0"/>
        </w:rPr>
        <w:t>O prazo estimado para a instalação das luminárias</w:t>
      </w:r>
      <w:r w:rsidRPr="000E1AB0">
        <w:rPr>
          <w:rFonts w:ascii="Arial" w:hAnsi="Arial" w:cs="Arial"/>
        </w:rPr>
        <w:t>;</w:t>
      </w:r>
    </w:p>
    <w:p w:rsidR="000E1AB0" w:rsidRPr="000E1AB0" w:rsidRDefault="000E1AB0" w:rsidP="008E416E">
      <w:pPr>
        <w:pStyle w:val="NormalWeb"/>
        <w:spacing w:line="360" w:lineRule="auto"/>
        <w:jc w:val="both"/>
        <w:rPr>
          <w:rFonts w:ascii="Arial" w:hAnsi="Arial" w:cs="Arial"/>
        </w:rPr>
      </w:pPr>
      <w:r w:rsidRPr="000E1AB0">
        <w:rPr>
          <w:rFonts w:ascii="Arial" w:hAnsi="Arial" w:cs="Arial"/>
        </w:rPr>
        <w:br/>
        <w:t xml:space="preserve">– </w:t>
      </w:r>
      <w:r>
        <w:rPr>
          <w:rFonts w:ascii="Arial" w:hAnsi="Arial" w:cs="Arial"/>
        </w:rPr>
        <w:t xml:space="preserve">   </w:t>
      </w:r>
      <w:r w:rsidRPr="000E1AB0">
        <w:rPr>
          <w:rStyle w:val="Forte"/>
          <w:rFonts w:ascii="Arial" w:hAnsi="Arial" w:cs="Arial"/>
          <w:b w:val="0"/>
        </w:rPr>
        <w:t>As razões técnicas, administrativas ou contratuais</w:t>
      </w:r>
      <w:r w:rsidRPr="000E1AB0">
        <w:rPr>
          <w:rFonts w:ascii="Arial" w:hAnsi="Arial" w:cs="Arial"/>
        </w:rPr>
        <w:t xml:space="preserve"> que justificam a atual demora na conclusão do serviço.</w:t>
      </w:r>
    </w:p>
    <w:p w:rsidR="000E1AB0" w:rsidRDefault="000E1AB0" w:rsidP="008E416E">
      <w:pPr>
        <w:pStyle w:val="NormalWeb"/>
        <w:spacing w:line="360" w:lineRule="auto"/>
        <w:jc w:val="both"/>
        <w:rPr>
          <w:rFonts w:ascii="Arial" w:hAnsi="Arial" w:cs="Arial"/>
        </w:rPr>
      </w:pPr>
      <w:r w:rsidRPr="000E1AB0">
        <w:rPr>
          <w:rFonts w:ascii="Arial" w:hAnsi="Arial" w:cs="Arial"/>
        </w:rPr>
        <w:t>Pelo exposto, conto com o apoio dos nobres pares para a aprovação deste requerimento.</w:t>
      </w:r>
    </w:p>
    <w:p w:rsidR="00AE5458" w:rsidRDefault="000E1AB0" w:rsidP="008E416E">
      <w:pPr>
        <w:pStyle w:val="NormalWeb"/>
        <w:tabs>
          <w:tab w:val="left" w:pos="28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  <w:r>
        <w:rPr>
          <w:rFonts w:ascii="Arial" w:hAnsi="Arial" w:cs="Arial"/>
        </w:rPr>
        <w:tab/>
      </w:r>
    </w:p>
    <w:p w:rsidR="000E1AB0" w:rsidRPr="000E1AB0" w:rsidRDefault="000E1AB0" w:rsidP="008E416E">
      <w:pPr>
        <w:pStyle w:val="NormalWeb"/>
        <w:tabs>
          <w:tab w:val="left" w:pos="2805"/>
        </w:tabs>
        <w:spacing w:line="360" w:lineRule="auto"/>
        <w:jc w:val="both"/>
        <w:rPr>
          <w:rFonts w:ascii="Arial" w:hAnsi="Arial" w:cs="Arial"/>
        </w:rPr>
      </w:pPr>
    </w:p>
    <w:p w:rsidR="00AE5458" w:rsidRPr="001A3796" w:rsidRDefault="00AE5458" w:rsidP="00AE5458">
      <w:pPr>
        <w:spacing w:line="240" w:lineRule="auto"/>
        <w:jc w:val="center"/>
        <w:rPr>
          <w:b/>
        </w:rPr>
      </w:pPr>
      <w:r w:rsidRPr="001A3796">
        <w:rPr>
          <w:b/>
        </w:rPr>
        <w:t>Reinaldo Francisco Silva de Magalhães</w:t>
      </w:r>
    </w:p>
    <w:p w:rsidR="00AE5458" w:rsidRPr="000E1AB0" w:rsidRDefault="00AE5458" w:rsidP="000E1AB0">
      <w:pPr>
        <w:spacing w:line="240" w:lineRule="auto"/>
        <w:jc w:val="center"/>
      </w:pPr>
      <w:r w:rsidRPr="001A3796">
        <w:t>Vereador</w:t>
      </w:r>
    </w:p>
    <w:sectPr w:rsidR="00AE5458" w:rsidRPr="000E1AB0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048" w:rsidRDefault="00794048" w:rsidP="00B340B5">
      <w:r>
        <w:separator/>
      </w:r>
    </w:p>
  </w:endnote>
  <w:endnote w:type="continuationSeparator" w:id="0">
    <w:p w:rsidR="00794048" w:rsidRDefault="00794048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048" w:rsidRDefault="00794048" w:rsidP="00B340B5">
      <w:r>
        <w:separator/>
      </w:r>
    </w:p>
  </w:footnote>
  <w:footnote w:type="continuationSeparator" w:id="0">
    <w:p w:rsidR="00794048" w:rsidRDefault="00794048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170754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E52F6"/>
    <w:multiLevelType w:val="multilevel"/>
    <w:tmpl w:val="DF32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0E1AB0"/>
    <w:rsid w:val="001668AD"/>
    <w:rsid w:val="00170754"/>
    <w:rsid w:val="001759D4"/>
    <w:rsid w:val="001A3796"/>
    <w:rsid w:val="00240BCC"/>
    <w:rsid w:val="00301FA0"/>
    <w:rsid w:val="003E0DA3"/>
    <w:rsid w:val="003E5E07"/>
    <w:rsid w:val="004B2CB2"/>
    <w:rsid w:val="00794048"/>
    <w:rsid w:val="008046E6"/>
    <w:rsid w:val="008670D6"/>
    <w:rsid w:val="008E416E"/>
    <w:rsid w:val="008E5B1D"/>
    <w:rsid w:val="009336F6"/>
    <w:rsid w:val="009E22BF"/>
    <w:rsid w:val="00A81D99"/>
    <w:rsid w:val="00A973E7"/>
    <w:rsid w:val="00AB2A52"/>
    <w:rsid w:val="00AE5458"/>
    <w:rsid w:val="00B30050"/>
    <w:rsid w:val="00B340B5"/>
    <w:rsid w:val="00BD6E8C"/>
    <w:rsid w:val="00C235BE"/>
    <w:rsid w:val="00C61259"/>
    <w:rsid w:val="00C623D5"/>
    <w:rsid w:val="00C62F14"/>
    <w:rsid w:val="00CC14A8"/>
    <w:rsid w:val="00D81B01"/>
    <w:rsid w:val="00E213B6"/>
    <w:rsid w:val="00E40E33"/>
    <w:rsid w:val="00EA0469"/>
    <w:rsid w:val="00EB4D66"/>
    <w:rsid w:val="00EB58DA"/>
    <w:rsid w:val="00EF55C7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6BD867D8-E309-4FF9-9C0E-95AD927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9</cp:revision>
  <dcterms:created xsi:type="dcterms:W3CDTF">2025-08-20T13:23:00Z</dcterms:created>
  <dcterms:modified xsi:type="dcterms:W3CDTF">2025-08-25T12:27:00Z</dcterms:modified>
</cp:coreProperties>
</file>